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4E343" w14:textId="2D767533" w:rsidR="003156FE" w:rsidRPr="00CC62FA" w:rsidRDefault="003156FE" w:rsidP="003156FE">
      <w:pPr>
        <w:pStyle w:val="NormalWeb"/>
      </w:pPr>
      <w:r>
        <w:rPr>
          <w:rStyle w:val="Strong"/>
        </w:rPr>
        <w:t>Subject: Call for Papers — The Middle without Boundaries</w:t>
      </w:r>
      <w:bookmarkStart w:id="0" w:name="OLE_LINK1"/>
      <w:r w:rsidR="00AD064B">
        <w:rPr>
          <w:rStyle w:val="Strong"/>
        </w:rPr>
        <w:t>?</w:t>
      </w:r>
      <w:r>
        <w:rPr>
          <w:rStyle w:val="Strong"/>
        </w:rPr>
        <w:t xml:space="preserve"> | City</w:t>
      </w:r>
      <w:r w:rsidR="007015D6">
        <w:rPr>
          <w:rStyle w:val="Strong"/>
        </w:rPr>
        <w:t xml:space="preserve"> University of</w:t>
      </w:r>
      <w:r>
        <w:rPr>
          <w:rStyle w:val="Strong"/>
        </w:rPr>
        <w:t xml:space="preserve"> Hong Kong | May 28–31, 2026</w:t>
      </w:r>
    </w:p>
    <w:bookmarkEnd w:id="0"/>
    <w:p w14:paraId="5BAF2E85" w14:textId="77777777" w:rsidR="003156FE" w:rsidRDefault="003156FE" w:rsidP="003156FE">
      <w:pPr>
        <w:pStyle w:val="NormalWeb"/>
      </w:pPr>
      <w:r>
        <w:t>Dear colleagues,</w:t>
      </w:r>
    </w:p>
    <w:p w14:paraId="2D36D73B" w14:textId="5846B853" w:rsidR="00E9244C" w:rsidRDefault="00E9244C" w:rsidP="00E9244C">
      <w:pPr>
        <w:pStyle w:val="NormalWeb"/>
      </w:pPr>
      <w:r>
        <w:t xml:space="preserve">Building on a growing international conversation about China’s middle period (220–1600) and the success of the previous three Middle-Period China Humanities conferences, we are pleased to invite proposals for </w:t>
      </w:r>
      <w:r>
        <w:rPr>
          <w:rStyle w:val="Emphasis"/>
          <w:b/>
          <w:bCs/>
        </w:rPr>
        <w:t xml:space="preserve">The Middle without </w:t>
      </w:r>
      <w:r w:rsidR="003D7D6C">
        <w:rPr>
          <w:rStyle w:val="Emphasis"/>
          <w:b/>
          <w:bCs/>
        </w:rPr>
        <w:t>Boundaries?</w:t>
      </w:r>
      <w:r>
        <w:rPr>
          <w:rStyle w:val="Emphasis"/>
          <w:b/>
          <w:bCs/>
        </w:rPr>
        <w:t xml:space="preserve"> The Fourth Middle-Period China Humanities Conference</w:t>
      </w:r>
      <w:r>
        <w:t xml:space="preserve">, to be held </w:t>
      </w:r>
      <w:r>
        <w:rPr>
          <w:rStyle w:val="Strong"/>
        </w:rPr>
        <w:t>May 28–31, 2026</w:t>
      </w:r>
      <w:r>
        <w:t xml:space="preserve">, at </w:t>
      </w:r>
      <w:r>
        <w:rPr>
          <w:rStyle w:val="Strong"/>
        </w:rPr>
        <w:t>City University of Hong Kong</w:t>
      </w:r>
      <w:r w:rsidR="00CC62FA">
        <w:rPr>
          <w:rStyle w:val="Strong"/>
          <w:b w:val="0"/>
          <w:bCs w:val="0"/>
        </w:rPr>
        <w:t xml:space="preserve"> in Kowloon, Hong Kong</w:t>
      </w:r>
      <w:r>
        <w:t xml:space="preserve">. </w:t>
      </w:r>
      <w:r w:rsidRPr="00E9244C">
        <w:t xml:space="preserve">This marks the first time the conference series will be held in Asia, and we are </w:t>
      </w:r>
      <w:r w:rsidR="00D13249">
        <w:t>excited</w:t>
      </w:r>
      <w:r w:rsidRPr="00E9244C">
        <w:t xml:space="preserve"> to take this step together with you.</w:t>
      </w:r>
    </w:p>
    <w:p w14:paraId="2BEBB3B3" w14:textId="533938E6" w:rsidR="00E9244C" w:rsidRDefault="00E9244C" w:rsidP="00E9244C">
      <w:pPr>
        <w:pStyle w:val="NormalWeb"/>
      </w:pPr>
      <w:r>
        <w:t>T</w:t>
      </w:r>
      <w:r w:rsidR="00A1446E" w:rsidRPr="00A1446E">
        <w:rPr>
          <w:rFonts w:eastAsiaTheme="minorEastAsia"/>
        </w:rPr>
        <w:t>hree</w:t>
      </w:r>
      <w:r>
        <w:t xml:space="preserve"> years after scholars gathered at Yale University to ask whether we are “Stuck in the Middle,” this conference seeks to continue those rich intellectual exchanges and to move beyond conventional boundaries—chronological, disciplinary, and geographical—</w:t>
      </w:r>
      <w:proofErr w:type="gramStart"/>
      <w:r>
        <w:t>in order to</w:t>
      </w:r>
      <w:proofErr w:type="gramEnd"/>
      <w:r>
        <w:t xml:space="preserve"> explore fresh approaches to this long and diverse era.</w:t>
      </w:r>
    </w:p>
    <w:p w14:paraId="0C599586" w14:textId="7A62FAA0" w:rsidR="00E9244C" w:rsidRDefault="00E9244C" w:rsidP="00E9244C">
      <w:pPr>
        <w:pStyle w:val="NormalWeb"/>
      </w:pPr>
      <w:r>
        <w:t xml:space="preserve">We invite proposals from scholars across the humanities that engage with China between 220 and 1600, including but not limited to the fields of </w:t>
      </w:r>
      <w:r w:rsidRPr="00E9244C">
        <w:rPr>
          <w:rStyle w:val="Strong"/>
          <w:b w:val="0"/>
        </w:rPr>
        <w:t>history, art history, literature, religious studies,</w:t>
      </w:r>
      <w:r w:rsidRPr="00E9244C">
        <w:rPr>
          <w:b/>
        </w:rPr>
        <w:t xml:space="preserve"> </w:t>
      </w:r>
      <w:r w:rsidRPr="00E9244C">
        <w:t>and</w:t>
      </w:r>
      <w:r w:rsidRPr="00E9244C">
        <w:rPr>
          <w:b/>
        </w:rPr>
        <w:t xml:space="preserve"> </w:t>
      </w:r>
      <w:r w:rsidRPr="00E9244C">
        <w:rPr>
          <w:rStyle w:val="Strong"/>
          <w:b w:val="0"/>
        </w:rPr>
        <w:t>historical geography</w:t>
      </w:r>
      <w:r>
        <w:t xml:space="preserve">. This conference aims to serve as a welcoming venue for conversations that embrace a broad range of approaches, from the </w:t>
      </w:r>
      <w:r w:rsidR="00CC62FA">
        <w:t xml:space="preserve">more </w:t>
      </w:r>
      <w:r>
        <w:t>conventional to the experimental. We are especially interested in papers that address larger thematic questions or adopt innovative methodologies. In order to make the most of the gathering of scholars from different disciplines and dynastic specializations, we will give priority to papers that span more than one dynastic period, situate China in a broader geographical context, or employ interdisciplinary perspectives.</w:t>
      </w:r>
    </w:p>
    <w:p w14:paraId="29DF5460" w14:textId="29F3C132" w:rsidR="000065B0" w:rsidRPr="000065B0" w:rsidRDefault="000065B0" w:rsidP="000065B0">
      <w:pPr>
        <w:spacing w:before="100" w:beforeAutospacing="1" w:after="100" w:afterAutospacing="1" w:line="240" w:lineRule="auto"/>
        <w:rPr>
          <w:rFonts w:ascii="Times New Roman" w:eastAsia="Times New Roman" w:hAnsi="Times New Roman" w:cs="Times New Roman"/>
          <w:szCs w:val="24"/>
          <w:lang w:val="en-HK"/>
        </w:rPr>
      </w:pPr>
      <w:r w:rsidRPr="000065B0">
        <w:rPr>
          <w:rFonts w:ascii="Times New Roman" w:eastAsia="Times New Roman" w:hAnsi="Times New Roman" w:cs="Times New Roman"/>
          <w:szCs w:val="24"/>
          <w:lang w:val="en-HK"/>
        </w:rPr>
        <w:t xml:space="preserve">Following the successful format of this conference series, each accepted paper will be discussed </w:t>
      </w:r>
      <w:r w:rsidR="00CC62FA">
        <w:rPr>
          <w:rFonts w:ascii="Times New Roman" w:eastAsia="Times New Roman" w:hAnsi="Times New Roman" w:cs="Times New Roman"/>
          <w:szCs w:val="24"/>
          <w:lang w:val="en-HK"/>
        </w:rPr>
        <w:t>in at least two sessions</w:t>
      </w:r>
      <w:r w:rsidRPr="000065B0">
        <w:rPr>
          <w:rFonts w:ascii="Times New Roman" w:eastAsia="Times New Roman" w:hAnsi="Times New Roman" w:cs="Times New Roman"/>
          <w:szCs w:val="24"/>
          <w:lang w:val="en-HK"/>
        </w:rPr>
        <w:t>: first in a discipline-specific panel and then in an interdisciplinary panel, allowing participants to engage with their work from multiple perspectives. To align with this format, we welcome individual paper submissions rather than organized panels. As a core tradition of this series, papers may be written and discussed in either Chinese or English (</w:t>
      </w:r>
      <w:r w:rsidR="00CC62FA">
        <w:rPr>
          <w:rFonts w:ascii="Times New Roman" w:eastAsia="Times New Roman" w:hAnsi="Times New Roman" w:cs="Times New Roman"/>
          <w:szCs w:val="24"/>
          <w:lang w:val="en-HK"/>
        </w:rPr>
        <w:t xml:space="preserve">and </w:t>
      </w:r>
      <w:r w:rsidRPr="000065B0">
        <w:rPr>
          <w:rFonts w:ascii="Times New Roman" w:eastAsia="Times New Roman" w:hAnsi="Times New Roman" w:cs="Times New Roman"/>
          <w:szCs w:val="24"/>
          <w:lang w:val="en-HK"/>
        </w:rPr>
        <w:t xml:space="preserve">all papers should have abstracts in both English and Chinese). While we will not translate everything, </w:t>
      </w:r>
      <w:r w:rsidR="00CC62FA">
        <w:rPr>
          <w:rFonts w:ascii="Times New Roman" w:eastAsia="Times New Roman" w:hAnsi="Times New Roman" w:cs="Times New Roman"/>
          <w:szCs w:val="24"/>
          <w:lang w:val="en-HK"/>
        </w:rPr>
        <w:t>panel moderators/</w:t>
      </w:r>
      <w:r w:rsidR="00CC62FA" w:rsidRPr="000065B0">
        <w:rPr>
          <w:rFonts w:ascii="Times New Roman" w:eastAsia="Times New Roman" w:hAnsi="Times New Roman" w:cs="Times New Roman"/>
          <w:szCs w:val="24"/>
          <w:lang w:val="en-HK"/>
        </w:rPr>
        <w:t>interpreters</w:t>
      </w:r>
      <w:r w:rsidR="00CC62FA">
        <w:rPr>
          <w:rFonts w:ascii="Times New Roman" w:eastAsia="Times New Roman" w:hAnsi="Times New Roman" w:cs="Times New Roman"/>
          <w:szCs w:val="24"/>
          <w:lang w:val="en-HK"/>
        </w:rPr>
        <w:t xml:space="preserve"> </w:t>
      </w:r>
      <w:r w:rsidRPr="000065B0">
        <w:rPr>
          <w:rFonts w:ascii="Times New Roman" w:eastAsia="Times New Roman" w:hAnsi="Times New Roman" w:cs="Times New Roman"/>
          <w:szCs w:val="24"/>
          <w:lang w:val="en-HK"/>
        </w:rPr>
        <w:t>will be present to summarize discussions when necessary.</w:t>
      </w:r>
    </w:p>
    <w:p w14:paraId="77B4AA75" w14:textId="7A9F6423" w:rsidR="000065B0" w:rsidRPr="000065B0" w:rsidRDefault="000065B0" w:rsidP="000065B0">
      <w:pPr>
        <w:spacing w:before="100" w:beforeAutospacing="1" w:after="100" w:afterAutospacing="1" w:line="240" w:lineRule="auto"/>
        <w:rPr>
          <w:rFonts w:ascii="Times New Roman" w:eastAsia="Times New Roman" w:hAnsi="Times New Roman" w:cs="Times New Roman"/>
          <w:szCs w:val="24"/>
          <w:lang w:val="en-HK"/>
        </w:rPr>
      </w:pPr>
      <w:r w:rsidRPr="000065B0">
        <w:rPr>
          <w:rFonts w:ascii="Times New Roman" w:eastAsia="Times New Roman" w:hAnsi="Times New Roman" w:cs="Times New Roman"/>
          <w:szCs w:val="24"/>
          <w:lang w:val="en-HK"/>
        </w:rPr>
        <w:t>To foster collegial exchange beyond the panel room</w:t>
      </w:r>
      <w:r w:rsidR="00CC62FA">
        <w:rPr>
          <w:rFonts w:ascii="Times New Roman" w:eastAsia="Times New Roman" w:hAnsi="Times New Roman" w:cs="Times New Roman"/>
          <w:szCs w:val="24"/>
          <w:lang w:val="en-HK"/>
        </w:rPr>
        <w:t>s</w:t>
      </w:r>
      <w:r w:rsidRPr="000065B0">
        <w:rPr>
          <w:rFonts w:ascii="Times New Roman" w:eastAsia="Times New Roman" w:hAnsi="Times New Roman" w:cs="Times New Roman"/>
          <w:szCs w:val="24"/>
          <w:lang w:val="en-HK"/>
        </w:rPr>
        <w:t>, we will also organize historical site and museum visits in Hong Kong. Please indicate your ranked preferences for these activities on the application form.</w:t>
      </w:r>
    </w:p>
    <w:p w14:paraId="54056419" w14:textId="7B33014A" w:rsidR="005C510E" w:rsidRPr="000065B0" w:rsidRDefault="000065B0" w:rsidP="000065B0">
      <w:pPr>
        <w:spacing w:before="100" w:beforeAutospacing="1" w:after="100" w:afterAutospacing="1" w:line="240" w:lineRule="auto"/>
        <w:rPr>
          <w:rFonts w:ascii="Times New Roman" w:eastAsia="Times New Roman" w:hAnsi="Times New Roman" w:cs="Times New Roman"/>
          <w:szCs w:val="24"/>
          <w:lang w:val="en-HK"/>
        </w:rPr>
      </w:pPr>
      <w:bookmarkStart w:id="1" w:name="_Hlk207274477"/>
      <w:r w:rsidRPr="000065B0">
        <w:rPr>
          <w:rFonts w:ascii="Times New Roman" w:eastAsia="Times New Roman" w:hAnsi="Times New Roman" w:cs="Times New Roman"/>
          <w:szCs w:val="24"/>
          <w:lang w:val="en-HK"/>
        </w:rPr>
        <w:t>To apply, please complete the application form</w:t>
      </w:r>
      <w:r w:rsidR="00E12696">
        <w:rPr>
          <w:rFonts w:ascii="Times New Roman" w:eastAsia="Times New Roman" w:hAnsi="Times New Roman" w:cs="Times New Roman"/>
          <w:szCs w:val="24"/>
          <w:lang w:val="en-HK"/>
        </w:rPr>
        <w:t xml:space="preserve"> (available on the conference webpage: </w:t>
      </w:r>
      <w:r w:rsidR="00AD7476" w:rsidRPr="00AD7476">
        <w:rPr>
          <w:rFonts w:ascii="Times New Roman" w:eastAsia="Times New Roman" w:hAnsi="Times New Roman" w:cs="Times New Roman"/>
          <w:szCs w:val="24"/>
          <w:lang w:val="en-HK"/>
        </w:rPr>
        <w:t>https://www.cah.cityu.edu.hk/events/4thmpch-Conference</w:t>
      </w:r>
      <w:r w:rsidR="00E12696">
        <w:rPr>
          <w:rFonts w:ascii="Times New Roman" w:eastAsia="Times New Roman" w:hAnsi="Times New Roman" w:cs="Times New Roman"/>
          <w:szCs w:val="24"/>
          <w:lang w:val="en-HK"/>
        </w:rPr>
        <w:t>)</w:t>
      </w:r>
      <w:r w:rsidRPr="000065B0">
        <w:rPr>
          <w:rFonts w:ascii="Times New Roman" w:eastAsia="Times New Roman" w:hAnsi="Times New Roman" w:cs="Times New Roman"/>
          <w:szCs w:val="24"/>
          <w:lang w:val="en-HK"/>
        </w:rPr>
        <w:t xml:space="preserve"> and return it to </w:t>
      </w:r>
      <w:hyperlink r:id="rId6" w:tgtFrame="_blank" w:history="1">
        <w:r w:rsidRPr="000065B0">
          <w:rPr>
            <w:rFonts w:ascii="Times New Roman" w:eastAsia="Times New Roman" w:hAnsi="Times New Roman" w:cs="Times New Roman"/>
            <w:color w:val="0000FF"/>
            <w:szCs w:val="24"/>
            <w:u w:val="single"/>
            <w:lang w:val="en-HK"/>
          </w:rPr>
          <w:t>cah4chinahumanities@cityu.edu.hk</w:t>
        </w:r>
      </w:hyperlink>
      <w:r w:rsidRPr="000065B0">
        <w:rPr>
          <w:rFonts w:ascii="Times New Roman" w:eastAsia="Times New Roman" w:hAnsi="Times New Roman" w:cs="Times New Roman"/>
          <w:szCs w:val="24"/>
          <w:lang w:val="en-HK"/>
        </w:rPr>
        <w:t xml:space="preserve"> by </w:t>
      </w:r>
      <w:r w:rsidRPr="000065B0">
        <w:rPr>
          <w:rFonts w:ascii="Times New Roman" w:eastAsia="Times New Roman" w:hAnsi="Times New Roman" w:cs="Times New Roman"/>
          <w:b/>
          <w:szCs w:val="24"/>
          <w:lang w:val="en-HK"/>
        </w:rPr>
        <w:t>November 1</w:t>
      </w:r>
      <w:r w:rsidR="00384752">
        <w:rPr>
          <w:rFonts w:ascii="Times New Roman" w:eastAsia="Times New Roman" w:hAnsi="Times New Roman" w:cs="Times New Roman"/>
          <w:b/>
          <w:szCs w:val="24"/>
          <w:lang w:val="en-HK"/>
        </w:rPr>
        <w:t>5</w:t>
      </w:r>
      <w:r w:rsidRPr="000065B0">
        <w:rPr>
          <w:rFonts w:ascii="Times New Roman" w:eastAsia="Times New Roman" w:hAnsi="Times New Roman" w:cs="Times New Roman"/>
          <w:b/>
          <w:szCs w:val="24"/>
          <w:lang w:val="en-HK"/>
        </w:rPr>
        <w:t>, 2025.</w:t>
      </w:r>
      <w:r w:rsidRPr="000065B0">
        <w:rPr>
          <w:rFonts w:ascii="Times New Roman" w:eastAsia="Times New Roman" w:hAnsi="Times New Roman" w:cs="Times New Roman"/>
          <w:szCs w:val="24"/>
          <w:lang w:val="en-HK"/>
        </w:rPr>
        <w:t xml:space="preserve"> Please note that Ph.D. holders and Ph.D. students will use different application forms.</w:t>
      </w:r>
      <w:bookmarkEnd w:id="1"/>
    </w:p>
    <w:p w14:paraId="299883BE" w14:textId="0198696F" w:rsidR="000065B0" w:rsidRPr="000065B0" w:rsidRDefault="000065B0" w:rsidP="000065B0">
      <w:pPr>
        <w:spacing w:before="100" w:beforeAutospacing="1" w:after="100" w:afterAutospacing="1" w:line="240" w:lineRule="auto"/>
        <w:rPr>
          <w:rFonts w:ascii="Times New Roman" w:eastAsia="Times New Roman" w:hAnsi="Times New Roman" w:cs="Times New Roman"/>
          <w:szCs w:val="24"/>
          <w:lang w:val="en-HK"/>
        </w:rPr>
      </w:pPr>
      <w:r w:rsidRPr="000065B0">
        <w:rPr>
          <w:rFonts w:ascii="Times New Roman" w:eastAsia="Times New Roman" w:hAnsi="Times New Roman" w:cs="Times New Roman"/>
          <w:szCs w:val="24"/>
          <w:lang w:val="en-HK"/>
        </w:rPr>
        <w:t>The</w:t>
      </w:r>
      <w:r w:rsidR="00CC62FA">
        <w:rPr>
          <w:rFonts w:ascii="Times New Roman" w:eastAsia="Times New Roman" w:hAnsi="Times New Roman" w:cs="Times New Roman"/>
          <w:szCs w:val="24"/>
          <w:lang w:val="en-HK"/>
        </w:rPr>
        <w:t xml:space="preserve"> maximum</w:t>
      </w:r>
      <w:r w:rsidRPr="000065B0">
        <w:rPr>
          <w:rFonts w:ascii="Times New Roman" w:eastAsia="Times New Roman" w:hAnsi="Times New Roman" w:cs="Times New Roman"/>
          <w:szCs w:val="24"/>
          <w:lang w:val="en-HK"/>
        </w:rPr>
        <w:t xml:space="preserve"> capacity of this conference will be 150–160 participants. Applicants will be notified of the results by the end of January 2026. Accepted participants will be asked to submit a paper of no more than 7,000 English words or 10,000 Chinese characters by April 15, 2026. We encourage participants to present work in progress that will spark debate.</w:t>
      </w:r>
    </w:p>
    <w:p w14:paraId="5B02C7B2" w14:textId="3B41C075" w:rsidR="000065B0" w:rsidRPr="000065B0" w:rsidRDefault="00CC62FA" w:rsidP="000065B0">
      <w:pPr>
        <w:spacing w:before="100" w:beforeAutospacing="1" w:after="100" w:afterAutospacing="1" w:line="240" w:lineRule="auto"/>
        <w:rPr>
          <w:rFonts w:ascii="Times New Roman" w:eastAsia="Times New Roman" w:hAnsi="Times New Roman" w:cs="Times New Roman"/>
          <w:szCs w:val="24"/>
          <w:lang w:val="en-HK"/>
        </w:rPr>
      </w:pPr>
      <w:bookmarkStart w:id="2" w:name="_Hlk207274656"/>
      <w:r w:rsidRPr="00CC62FA">
        <w:rPr>
          <w:rFonts w:ascii="Times New Roman" w:eastAsia="Times New Roman" w:hAnsi="Times New Roman" w:cs="Times New Roman"/>
          <w:szCs w:val="24"/>
          <w:lang w:val="en-HK"/>
        </w:rPr>
        <w:lastRenderedPageBreak/>
        <w:t>Attendees are responsible for arranging their own transportation and accommodations</w:t>
      </w:r>
      <w:bookmarkEnd w:id="2"/>
      <w:r w:rsidRPr="00CC62FA">
        <w:rPr>
          <w:rFonts w:ascii="Times New Roman" w:eastAsia="Times New Roman" w:hAnsi="Times New Roman" w:cs="Times New Roman"/>
          <w:szCs w:val="24"/>
          <w:lang w:val="en-HK"/>
        </w:rPr>
        <w:t xml:space="preserve">, as is standard for this conference series. </w:t>
      </w:r>
      <w:bookmarkStart w:id="3" w:name="_Hlk207274675"/>
      <w:r w:rsidRPr="00CC62FA">
        <w:rPr>
          <w:rFonts w:ascii="Times New Roman" w:eastAsia="Times New Roman" w:hAnsi="Times New Roman" w:cs="Times New Roman"/>
          <w:szCs w:val="24"/>
          <w:lang w:val="en-HK"/>
        </w:rPr>
        <w:t>Limited financial support is available for Ph.D. students</w:t>
      </w:r>
      <w:bookmarkEnd w:id="3"/>
      <w:r w:rsidRPr="00CC62FA">
        <w:rPr>
          <w:rFonts w:ascii="Times New Roman" w:eastAsia="Times New Roman" w:hAnsi="Times New Roman" w:cs="Times New Roman"/>
          <w:szCs w:val="24"/>
          <w:lang w:val="en-HK"/>
        </w:rPr>
        <w:t xml:space="preserve">, </w:t>
      </w:r>
      <w:r w:rsidR="000065B0" w:rsidRPr="000065B0">
        <w:rPr>
          <w:rFonts w:ascii="Times New Roman" w:eastAsia="Times New Roman" w:hAnsi="Times New Roman" w:cs="Times New Roman"/>
          <w:szCs w:val="24"/>
          <w:lang w:val="en-HK"/>
        </w:rPr>
        <w:t>award</w:t>
      </w:r>
      <w:r>
        <w:rPr>
          <w:rFonts w:ascii="Times New Roman" w:eastAsia="Times New Roman" w:hAnsi="Times New Roman" w:cs="Times New Roman"/>
          <w:szCs w:val="24"/>
          <w:lang w:val="en-HK"/>
        </w:rPr>
        <w:t>ed</w:t>
      </w:r>
      <w:r w:rsidR="000065B0" w:rsidRPr="000065B0">
        <w:rPr>
          <w:rFonts w:ascii="Times New Roman" w:eastAsia="Times New Roman" w:hAnsi="Times New Roman" w:cs="Times New Roman"/>
          <w:szCs w:val="24"/>
          <w:lang w:val="en-HK"/>
        </w:rPr>
        <w:t xml:space="preserve"> based on demonstrated need and the scholarly potential of the proposed paper. If you </w:t>
      </w:r>
      <w:r>
        <w:rPr>
          <w:rFonts w:ascii="Times New Roman" w:eastAsia="Times New Roman" w:hAnsi="Times New Roman" w:cs="Times New Roman"/>
          <w:szCs w:val="24"/>
          <w:lang w:val="en-HK"/>
        </w:rPr>
        <w:t>are a</w:t>
      </w:r>
      <w:r w:rsidRPr="00CC62FA">
        <w:rPr>
          <w:rFonts w:ascii="Times New Roman" w:eastAsia="Times New Roman" w:hAnsi="Times New Roman" w:cs="Times New Roman"/>
          <w:szCs w:val="24"/>
          <w:lang w:val="en-HK"/>
        </w:rPr>
        <w:t xml:space="preserve"> </w:t>
      </w:r>
      <w:r w:rsidRPr="000065B0">
        <w:rPr>
          <w:rFonts w:ascii="Times New Roman" w:eastAsia="Times New Roman" w:hAnsi="Times New Roman" w:cs="Times New Roman"/>
          <w:szCs w:val="24"/>
          <w:lang w:val="en-HK"/>
        </w:rPr>
        <w:t>Ph.D. student</w:t>
      </w:r>
      <w:r>
        <w:rPr>
          <w:rFonts w:ascii="Times New Roman" w:eastAsia="Times New Roman" w:hAnsi="Times New Roman" w:cs="Times New Roman"/>
          <w:szCs w:val="24"/>
          <w:lang w:val="en-HK"/>
        </w:rPr>
        <w:t xml:space="preserve"> and would </w:t>
      </w:r>
      <w:r w:rsidR="00EC7000">
        <w:rPr>
          <w:rFonts w:ascii="Times New Roman" w:eastAsia="Times New Roman" w:hAnsi="Times New Roman" w:cs="Times New Roman"/>
          <w:szCs w:val="24"/>
          <w:lang w:val="en-HK"/>
        </w:rPr>
        <w:t>like</w:t>
      </w:r>
      <w:r w:rsidR="00EC7000" w:rsidRPr="000065B0">
        <w:rPr>
          <w:rFonts w:ascii="Times New Roman" w:eastAsia="Times New Roman" w:hAnsi="Times New Roman" w:cs="Times New Roman"/>
          <w:szCs w:val="24"/>
          <w:lang w:val="en-HK"/>
        </w:rPr>
        <w:t xml:space="preserve"> </w:t>
      </w:r>
      <w:r w:rsidR="000065B0" w:rsidRPr="000065B0">
        <w:rPr>
          <w:rFonts w:ascii="Times New Roman" w:eastAsia="Times New Roman" w:hAnsi="Times New Roman" w:cs="Times New Roman"/>
          <w:szCs w:val="24"/>
          <w:lang w:val="en-HK"/>
        </w:rPr>
        <w:t>to apply for financial support, please indicate this on the application form.</w:t>
      </w:r>
    </w:p>
    <w:p w14:paraId="14B3CFEF" w14:textId="3152695A" w:rsidR="000065B0" w:rsidRPr="000065B0" w:rsidRDefault="000065B0" w:rsidP="000065B0">
      <w:pPr>
        <w:spacing w:before="100" w:beforeAutospacing="1" w:after="100" w:afterAutospacing="1" w:line="240" w:lineRule="auto"/>
        <w:rPr>
          <w:rFonts w:ascii="Times New Roman" w:eastAsia="Times New Roman" w:hAnsi="Times New Roman" w:cs="Times New Roman"/>
          <w:szCs w:val="24"/>
          <w:lang w:val="en-HK"/>
        </w:rPr>
      </w:pPr>
      <w:r w:rsidRPr="000065B0">
        <w:rPr>
          <w:rFonts w:ascii="Times New Roman" w:eastAsia="Times New Roman" w:hAnsi="Times New Roman" w:cs="Times New Roman"/>
          <w:szCs w:val="24"/>
          <w:lang w:val="en-HK"/>
        </w:rPr>
        <w:t xml:space="preserve">For any inquiries, please write to </w:t>
      </w:r>
      <w:hyperlink r:id="rId7" w:tgtFrame="_blank" w:history="1">
        <w:r w:rsidRPr="000065B0">
          <w:rPr>
            <w:rFonts w:ascii="Times New Roman" w:eastAsia="Times New Roman" w:hAnsi="Times New Roman" w:cs="Times New Roman"/>
            <w:color w:val="0000FF"/>
            <w:szCs w:val="24"/>
            <w:u w:val="single"/>
            <w:lang w:val="en-HK"/>
          </w:rPr>
          <w:t>cah4chinahumanities@cityu.edu.hk</w:t>
        </w:r>
      </w:hyperlink>
      <w:r w:rsidRPr="000065B0">
        <w:rPr>
          <w:rFonts w:ascii="Times New Roman" w:eastAsia="Times New Roman" w:hAnsi="Times New Roman" w:cs="Times New Roman"/>
          <w:szCs w:val="24"/>
          <w:lang w:val="en-HK"/>
        </w:rPr>
        <w:t>.</w:t>
      </w:r>
      <w:bookmarkStart w:id="4" w:name="_GoBack"/>
      <w:bookmarkEnd w:id="4"/>
    </w:p>
    <w:p w14:paraId="540A39E8" w14:textId="4B8DFC9A" w:rsidR="003156FE" w:rsidRDefault="000065B0" w:rsidP="000065B0">
      <w:pPr>
        <w:spacing w:before="100" w:beforeAutospacing="1" w:after="100" w:afterAutospacing="1" w:line="240" w:lineRule="auto"/>
        <w:rPr>
          <w:rFonts w:ascii="Times New Roman" w:eastAsia="Times New Roman" w:hAnsi="Times New Roman" w:cs="Times New Roman"/>
          <w:szCs w:val="24"/>
          <w:lang w:val="en-HK"/>
        </w:rPr>
      </w:pPr>
      <w:r w:rsidRPr="000065B0">
        <w:rPr>
          <w:rFonts w:ascii="Times New Roman" w:eastAsia="Times New Roman" w:hAnsi="Times New Roman" w:cs="Times New Roman"/>
          <w:szCs w:val="24"/>
          <w:lang w:val="en-HK"/>
        </w:rPr>
        <w:t>We look forward to receiving your proposals and welcoming you to Hong Kong for an engaging, collegial, and wide-ranging exploration of China’s middle period</w:t>
      </w:r>
      <w:r>
        <w:rPr>
          <w:rFonts w:ascii="Times New Roman" w:eastAsia="Times New Roman" w:hAnsi="Times New Roman" w:cs="Times New Roman"/>
          <w:szCs w:val="24"/>
          <w:lang w:val="en-HK"/>
        </w:rPr>
        <w:t>!</w:t>
      </w:r>
    </w:p>
    <w:p w14:paraId="212084CD" w14:textId="77777777" w:rsidR="000065B0" w:rsidRPr="000065B0" w:rsidRDefault="000065B0" w:rsidP="000065B0">
      <w:pPr>
        <w:spacing w:before="100" w:beforeAutospacing="1" w:after="100" w:afterAutospacing="1" w:line="240" w:lineRule="auto"/>
        <w:rPr>
          <w:rFonts w:ascii="Times New Roman" w:eastAsia="Times New Roman" w:hAnsi="Times New Roman" w:cs="Times New Roman"/>
          <w:szCs w:val="24"/>
          <w:lang w:val="en-HK"/>
        </w:rPr>
      </w:pPr>
    </w:p>
    <w:p w14:paraId="3CA67E9B" w14:textId="642279C6" w:rsidR="00D01011" w:rsidRDefault="003156FE" w:rsidP="00D01011">
      <w:pPr>
        <w:pStyle w:val="NormalWeb"/>
      </w:pPr>
      <w:r>
        <w:t>Warm regards,</w:t>
      </w:r>
      <w:r>
        <w:br/>
        <w:t>The</w:t>
      </w:r>
      <w:r w:rsidR="0081215B">
        <w:t xml:space="preserve"> Conference</w:t>
      </w:r>
      <w:r>
        <w:t xml:space="preserve"> Organizing Committee</w:t>
      </w:r>
    </w:p>
    <w:p w14:paraId="2AF5C35C" w14:textId="25EAD2D2" w:rsidR="00D01011" w:rsidRDefault="00D01011" w:rsidP="00D01011">
      <w:pPr>
        <w:pStyle w:val="NormalWeb"/>
      </w:pPr>
      <w:r>
        <w:t>IIYAMA Tomoyasu (</w:t>
      </w:r>
      <w:proofErr w:type="spellStart"/>
      <w:r>
        <w:t>Waseda</w:t>
      </w:r>
      <w:proofErr w:type="spellEnd"/>
      <w:r>
        <w:t xml:space="preserve"> University)</w:t>
      </w:r>
    </w:p>
    <w:p w14:paraId="315461B0" w14:textId="5A53E29D" w:rsidR="00D01011" w:rsidRDefault="00D01011" w:rsidP="00D01011">
      <w:pPr>
        <w:pStyle w:val="NormalWeb"/>
      </w:pPr>
      <w:r>
        <w:t>LI Yiwen (City University of Hong Kong)</w:t>
      </w:r>
    </w:p>
    <w:p w14:paraId="0D34586F" w14:textId="77777777" w:rsidR="00D01011" w:rsidRDefault="00D01011" w:rsidP="00D01011">
      <w:pPr>
        <w:pStyle w:val="NormalWeb"/>
      </w:pPr>
      <w:r>
        <w:t>LU Chia Hui (City University of Hong Kong)</w:t>
      </w:r>
    </w:p>
    <w:p w14:paraId="2C315658" w14:textId="77777777" w:rsidR="00D01011" w:rsidRDefault="00D01011" w:rsidP="00D01011">
      <w:pPr>
        <w:pStyle w:val="NormalWeb"/>
      </w:pPr>
      <w:r>
        <w:t>Jason PROTASS (Brown University)</w:t>
      </w:r>
    </w:p>
    <w:p w14:paraId="7BCA3466" w14:textId="77777777" w:rsidR="00D01011" w:rsidRDefault="00D01011" w:rsidP="00D01011">
      <w:pPr>
        <w:pStyle w:val="NormalWeb"/>
      </w:pPr>
      <w:r>
        <w:t xml:space="preserve">TSUI </w:t>
      </w:r>
      <w:proofErr w:type="spellStart"/>
      <w:r>
        <w:t>Lik</w:t>
      </w:r>
      <w:proofErr w:type="spellEnd"/>
      <w:r>
        <w:t xml:space="preserve"> Hang (City University of Hong Kong)</w:t>
      </w:r>
    </w:p>
    <w:p w14:paraId="2A459155" w14:textId="7ED2CAF2" w:rsidR="00D01011" w:rsidRDefault="00D01011" w:rsidP="00D01011">
      <w:pPr>
        <w:pStyle w:val="NormalWeb"/>
      </w:pPr>
      <w:r>
        <w:t>Lei XUE (Oregon State University)</w:t>
      </w:r>
    </w:p>
    <w:p w14:paraId="51385CAF" w14:textId="35BAC6AC" w:rsidR="00D01011" w:rsidRDefault="00D01011" w:rsidP="00D01011">
      <w:pPr>
        <w:pStyle w:val="NormalWeb"/>
      </w:pPr>
      <w:r>
        <w:t xml:space="preserve">ZHANG </w:t>
      </w:r>
      <w:proofErr w:type="spellStart"/>
      <w:r>
        <w:t>Wanmin</w:t>
      </w:r>
      <w:proofErr w:type="spellEnd"/>
      <w:r>
        <w:t xml:space="preserve"> (City University of Hong Kong)</w:t>
      </w:r>
    </w:p>
    <w:p w14:paraId="596492D1" w14:textId="77777777" w:rsidR="000877A1" w:rsidRDefault="000877A1" w:rsidP="00D01011">
      <w:pPr>
        <w:pStyle w:val="NormalWeb"/>
      </w:pPr>
    </w:p>
    <w:p w14:paraId="34062350" w14:textId="20C8CAAD" w:rsidR="005C6055" w:rsidRDefault="005C6055" w:rsidP="005C6055">
      <w:pPr>
        <w:pStyle w:val="NormalWeb"/>
        <w:rPr>
          <w:i/>
        </w:rPr>
      </w:pPr>
      <w:r w:rsidRPr="005C6055">
        <w:rPr>
          <w:i/>
        </w:rPr>
        <w:t>Sponsored by the Tin Ka Ping Foundation</w:t>
      </w:r>
    </w:p>
    <w:p w14:paraId="52141594" w14:textId="174F0391" w:rsidR="00FB0A9C" w:rsidRPr="005C6055" w:rsidRDefault="00FB0A9C" w:rsidP="005C6055">
      <w:pPr>
        <w:pStyle w:val="NormalWeb"/>
        <w:rPr>
          <w:i/>
        </w:rPr>
      </w:pPr>
      <w:r>
        <w:rPr>
          <w:i/>
        </w:rPr>
        <w:t>Hosted by the Department of Chinese and History, City University of Hong Kong</w:t>
      </w:r>
    </w:p>
    <w:p w14:paraId="3B96CF41" w14:textId="2399CBBA" w:rsidR="005C6055" w:rsidRDefault="005C6055" w:rsidP="005C6055">
      <w:pPr>
        <w:pStyle w:val="NormalWeb"/>
      </w:pPr>
    </w:p>
    <w:p w14:paraId="5E29739D" w14:textId="77777777" w:rsidR="005C6055" w:rsidRPr="003156FE" w:rsidRDefault="005C6055" w:rsidP="005C6055">
      <w:pPr>
        <w:pStyle w:val="NormalWeb"/>
      </w:pPr>
    </w:p>
    <w:sectPr w:rsidR="005C6055" w:rsidRPr="00315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25D4" w14:textId="77777777" w:rsidR="002A05BE" w:rsidRDefault="002A05BE" w:rsidP="00194E82">
      <w:pPr>
        <w:spacing w:after="0" w:line="240" w:lineRule="auto"/>
      </w:pPr>
      <w:r>
        <w:separator/>
      </w:r>
    </w:p>
  </w:endnote>
  <w:endnote w:type="continuationSeparator" w:id="0">
    <w:p w14:paraId="658A0495" w14:textId="77777777" w:rsidR="002A05BE" w:rsidRDefault="002A05BE" w:rsidP="001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190C" w14:textId="77777777" w:rsidR="002A05BE" w:rsidRDefault="002A05BE" w:rsidP="00194E82">
      <w:pPr>
        <w:spacing w:after="0" w:line="240" w:lineRule="auto"/>
      </w:pPr>
      <w:r>
        <w:separator/>
      </w:r>
    </w:p>
  </w:footnote>
  <w:footnote w:type="continuationSeparator" w:id="0">
    <w:p w14:paraId="18C48BA7" w14:textId="77777777" w:rsidR="002A05BE" w:rsidRDefault="002A05BE" w:rsidP="00194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NzE0tzA2NbQwMjJR0lEKTi0uzszPAykwqgUA03SQmCwAAAA="/>
  </w:docVars>
  <w:rsids>
    <w:rsidRoot w:val="009F5CB0"/>
    <w:rsid w:val="000065B0"/>
    <w:rsid w:val="000877A1"/>
    <w:rsid w:val="0015561B"/>
    <w:rsid w:val="001569C1"/>
    <w:rsid w:val="00194E82"/>
    <w:rsid w:val="001D1A6F"/>
    <w:rsid w:val="00222CEC"/>
    <w:rsid w:val="002566D0"/>
    <w:rsid w:val="002A05BE"/>
    <w:rsid w:val="002B2703"/>
    <w:rsid w:val="003156FE"/>
    <w:rsid w:val="00384752"/>
    <w:rsid w:val="003969AE"/>
    <w:rsid w:val="003C7B67"/>
    <w:rsid w:val="003D7D6C"/>
    <w:rsid w:val="004C1BCF"/>
    <w:rsid w:val="005C510E"/>
    <w:rsid w:val="005C6055"/>
    <w:rsid w:val="007015D6"/>
    <w:rsid w:val="007455F0"/>
    <w:rsid w:val="007F2886"/>
    <w:rsid w:val="007F3D5B"/>
    <w:rsid w:val="0081215B"/>
    <w:rsid w:val="008509BF"/>
    <w:rsid w:val="009A55A8"/>
    <w:rsid w:val="009F5CB0"/>
    <w:rsid w:val="00A1446E"/>
    <w:rsid w:val="00AA2434"/>
    <w:rsid w:val="00AD064B"/>
    <w:rsid w:val="00AD7476"/>
    <w:rsid w:val="00B52FEE"/>
    <w:rsid w:val="00CC46B4"/>
    <w:rsid w:val="00CC62FA"/>
    <w:rsid w:val="00D01011"/>
    <w:rsid w:val="00D13249"/>
    <w:rsid w:val="00D71BA7"/>
    <w:rsid w:val="00E12696"/>
    <w:rsid w:val="00E9244C"/>
    <w:rsid w:val="00EC7000"/>
    <w:rsid w:val="00F24DAD"/>
    <w:rsid w:val="00FB0A9C"/>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659478"/>
  <w15:chartTrackingRefBased/>
  <w15:docId w15:val="{85BF742C-14DA-4916-9020-DCCEBC52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9AE"/>
    <w:rPr>
      <w:rFonts w:ascii="PMingLiU" w:hAnsi="PMingLiU"/>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E82"/>
    <w:rPr>
      <w:rFonts w:ascii="PMingLiU" w:hAnsi="PMingLiU"/>
      <w:sz w:val="24"/>
      <w:lang w:val="en-US"/>
    </w:rPr>
  </w:style>
  <w:style w:type="paragraph" w:styleId="Footer">
    <w:name w:val="footer"/>
    <w:basedOn w:val="Normal"/>
    <w:link w:val="FooterChar"/>
    <w:uiPriority w:val="99"/>
    <w:unhideWhenUsed/>
    <w:rsid w:val="00194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E82"/>
    <w:rPr>
      <w:rFonts w:ascii="PMingLiU" w:hAnsi="PMingLiU"/>
      <w:sz w:val="24"/>
      <w:lang w:val="en-US"/>
    </w:rPr>
  </w:style>
  <w:style w:type="paragraph" w:styleId="NormalWeb">
    <w:name w:val="Normal (Web)"/>
    <w:basedOn w:val="Normal"/>
    <w:uiPriority w:val="99"/>
    <w:unhideWhenUsed/>
    <w:rsid w:val="00194E82"/>
    <w:pPr>
      <w:spacing w:before="100" w:beforeAutospacing="1" w:after="100" w:afterAutospacing="1" w:line="240" w:lineRule="auto"/>
    </w:pPr>
    <w:rPr>
      <w:rFonts w:ascii="Times New Roman" w:eastAsia="Times New Roman" w:hAnsi="Times New Roman" w:cs="Times New Roman"/>
      <w:szCs w:val="24"/>
      <w:lang w:val="en-HK"/>
    </w:rPr>
  </w:style>
  <w:style w:type="character" w:styleId="Strong">
    <w:name w:val="Strong"/>
    <w:basedOn w:val="DefaultParagraphFont"/>
    <w:uiPriority w:val="22"/>
    <w:qFormat/>
    <w:rsid w:val="003156FE"/>
    <w:rPr>
      <w:b/>
      <w:bCs/>
    </w:rPr>
  </w:style>
  <w:style w:type="character" w:styleId="Hyperlink">
    <w:name w:val="Hyperlink"/>
    <w:basedOn w:val="DefaultParagraphFont"/>
    <w:uiPriority w:val="99"/>
    <w:unhideWhenUsed/>
    <w:rsid w:val="00F24DAD"/>
    <w:rPr>
      <w:color w:val="0563C1" w:themeColor="hyperlink"/>
      <w:u w:val="single"/>
    </w:rPr>
  </w:style>
  <w:style w:type="character" w:styleId="UnresolvedMention">
    <w:name w:val="Unresolved Mention"/>
    <w:basedOn w:val="DefaultParagraphFont"/>
    <w:uiPriority w:val="99"/>
    <w:semiHidden/>
    <w:unhideWhenUsed/>
    <w:rsid w:val="00F24DAD"/>
    <w:rPr>
      <w:color w:val="605E5C"/>
      <w:shd w:val="clear" w:color="auto" w:fill="E1DFDD"/>
    </w:rPr>
  </w:style>
  <w:style w:type="character" w:styleId="Emphasis">
    <w:name w:val="Emphasis"/>
    <w:basedOn w:val="DefaultParagraphFont"/>
    <w:uiPriority w:val="20"/>
    <w:qFormat/>
    <w:rsid w:val="00E9244C"/>
    <w:rPr>
      <w:i/>
      <w:iCs/>
    </w:rPr>
  </w:style>
  <w:style w:type="paragraph" w:styleId="BalloonText">
    <w:name w:val="Balloon Text"/>
    <w:basedOn w:val="Normal"/>
    <w:link w:val="BalloonTextChar"/>
    <w:uiPriority w:val="99"/>
    <w:semiHidden/>
    <w:unhideWhenUsed/>
    <w:rsid w:val="00A14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46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99474">
      <w:bodyDiv w:val="1"/>
      <w:marLeft w:val="0"/>
      <w:marRight w:val="0"/>
      <w:marTop w:val="0"/>
      <w:marBottom w:val="0"/>
      <w:divBdr>
        <w:top w:val="none" w:sz="0" w:space="0" w:color="auto"/>
        <w:left w:val="none" w:sz="0" w:space="0" w:color="auto"/>
        <w:bottom w:val="none" w:sz="0" w:space="0" w:color="auto"/>
        <w:right w:val="none" w:sz="0" w:space="0" w:color="auto"/>
      </w:divBdr>
    </w:div>
    <w:div w:id="1001160236">
      <w:bodyDiv w:val="1"/>
      <w:marLeft w:val="0"/>
      <w:marRight w:val="0"/>
      <w:marTop w:val="0"/>
      <w:marBottom w:val="0"/>
      <w:divBdr>
        <w:top w:val="none" w:sz="0" w:space="0" w:color="auto"/>
        <w:left w:val="none" w:sz="0" w:space="0" w:color="auto"/>
        <w:bottom w:val="none" w:sz="0" w:space="0" w:color="auto"/>
        <w:right w:val="none" w:sz="0" w:space="0" w:color="auto"/>
      </w:divBdr>
    </w:div>
    <w:div w:id="1476606168">
      <w:bodyDiv w:val="1"/>
      <w:marLeft w:val="0"/>
      <w:marRight w:val="0"/>
      <w:marTop w:val="0"/>
      <w:marBottom w:val="0"/>
      <w:divBdr>
        <w:top w:val="none" w:sz="0" w:space="0" w:color="auto"/>
        <w:left w:val="none" w:sz="0" w:space="0" w:color="auto"/>
        <w:bottom w:val="none" w:sz="0" w:space="0" w:color="auto"/>
        <w:right w:val="none" w:sz="0" w:space="0" w:color="auto"/>
      </w:divBdr>
    </w:div>
    <w:div w:id="1956256199">
      <w:bodyDiv w:val="1"/>
      <w:marLeft w:val="0"/>
      <w:marRight w:val="0"/>
      <w:marTop w:val="0"/>
      <w:marBottom w:val="0"/>
      <w:divBdr>
        <w:top w:val="none" w:sz="0" w:space="0" w:color="auto"/>
        <w:left w:val="none" w:sz="0" w:space="0" w:color="auto"/>
        <w:bottom w:val="none" w:sz="0" w:space="0" w:color="auto"/>
        <w:right w:val="none" w:sz="0" w:space="0" w:color="auto"/>
      </w:divBdr>
    </w:div>
    <w:div w:id="21070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h4chinahumanities@cityu.edu.h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h4chinahumanities@cityu.edu.h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649</Words>
  <Characters>3677</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Yiwen LI</dc:creator>
  <cp:keywords/>
  <dc:description/>
  <cp:lastModifiedBy>Yiwen LI</cp:lastModifiedBy>
  <cp:revision>27</cp:revision>
  <dcterms:created xsi:type="dcterms:W3CDTF">2025-08-16T10:17:00Z</dcterms:created>
  <dcterms:modified xsi:type="dcterms:W3CDTF">2025-09-12T11:12:00Z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39f394a3-936f-44ee-a516-4452bb9b3e7b</vt:lpwstr>
  </property>
</Properties>
</file>